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C6968" w:rsidRPr="00FB211B" w:rsidTr="00F2596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C6968" w:rsidRPr="00FB211B" w:rsidRDefault="009C6968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/>
            <w:bookmarkEnd w:id="0"/>
            <w:r w:rsidRPr="00FB211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DC75A2F" wp14:editId="73DB903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 w:val="28"/>
                <w:szCs w:val="28"/>
              </w:rPr>
              <w:t>ГОСУДАРСТВЕННЫЙ</w:t>
            </w:r>
          </w:p>
          <w:p w:rsidR="009C6968" w:rsidRPr="00FB211B" w:rsidRDefault="009C6968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</w:t>
            </w:r>
          </w:p>
          <w:p w:rsidR="009C6968" w:rsidRPr="00FB211B" w:rsidRDefault="009C6968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РЕСПУБЛИКИ ТАТАРСТАН</w:t>
            </w:r>
          </w:p>
          <w:p w:rsidR="009C6968" w:rsidRPr="00FB211B" w:rsidRDefault="009C6968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по тарифам</w:t>
            </w:r>
          </w:p>
          <w:p w:rsidR="009C6968" w:rsidRPr="00FB211B" w:rsidRDefault="009C6968" w:rsidP="00F25960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C6968" w:rsidRPr="00FB211B" w:rsidRDefault="009C6968" w:rsidP="00F25960">
            <w:pPr>
              <w:jc w:val="center"/>
              <w:rPr>
                <w:sz w:val="28"/>
                <w:szCs w:val="28"/>
              </w:rPr>
            </w:pPr>
          </w:p>
          <w:p w:rsidR="009C6968" w:rsidRPr="00FB211B" w:rsidRDefault="009C6968" w:rsidP="00F259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C6968" w:rsidRPr="00FB211B" w:rsidRDefault="009C6968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ТАТАРСТАН</w:t>
            </w:r>
          </w:p>
          <w:p w:rsidR="009C6968" w:rsidRPr="00FB211B" w:rsidRDefault="009C6968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  РЕСПУБЛИКАСЫны</w:t>
            </w:r>
            <w:r w:rsidRPr="00FB211B">
              <w:rPr>
                <w:caps/>
                <w:sz w:val="28"/>
                <w:szCs w:val="28"/>
                <w:lang w:val="tt-RU"/>
              </w:rPr>
              <w:t>ң</w:t>
            </w:r>
          </w:p>
          <w:p w:rsidR="009C6968" w:rsidRPr="00FB211B" w:rsidRDefault="009C6968" w:rsidP="00F2596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тарифлар буенча </w:t>
            </w:r>
            <w:r w:rsidRPr="00FB211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C6968" w:rsidRPr="00FB211B" w:rsidRDefault="009C6968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комитеты</w:t>
            </w:r>
          </w:p>
          <w:p w:rsidR="009C6968" w:rsidRPr="00FB211B" w:rsidRDefault="009C6968" w:rsidP="00F25960">
            <w:pPr>
              <w:rPr>
                <w:sz w:val="28"/>
                <w:szCs w:val="28"/>
              </w:rPr>
            </w:pPr>
          </w:p>
        </w:tc>
      </w:tr>
    </w:tbl>
    <w:p w:rsidR="009C6968" w:rsidRPr="00FB211B" w:rsidRDefault="009C6968" w:rsidP="009C6968">
      <w:pPr>
        <w:tabs>
          <w:tab w:val="left" w:pos="284"/>
        </w:tabs>
        <w:rPr>
          <w:i/>
          <w:sz w:val="28"/>
          <w:szCs w:val="28"/>
        </w:rPr>
      </w:pPr>
    </w:p>
    <w:p w:rsidR="009C6968" w:rsidRPr="00FB211B" w:rsidRDefault="009C6968" w:rsidP="009C6968">
      <w:pPr>
        <w:rPr>
          <w:b/>
          <w:sz w:val="28"/>
          <w:szCs w:val="28"/>
        </w:rPr>
      </w:pPr>
      <w:r w:rsidRPr="00FB211B">
        <w:rPr>
          <w:sz w:val="28"/>
          <w:szCs w:val="28"/>
        </w:rPr>
        <w:t xml:space="preserve">        </w:t>
      </w:r>
      <w:r w:rsidRPr="00FB211B">
        <w:rPr>
          <w:b/>
          <w:sz w:val="28"/>
          <w:szCs w:val="28"/>
        </w:rPr>
        <w:t xml:space="preserve">     ПОСТАНОВЛЕНИЕ</w:t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  <w:t xml:space="preserve">      </w:t>
      </w:r>
      <w:r w:rsidRPr="00FB211B">
        <w:rPr>
          <w:b/>
          <w:sz w:val="28"/>
          <w:szCs w:val="28"/>
        </w:rPr>
        <w:t>КАРАР</w:t>
      </w:r>
    </w:p>
    <w:p w:rsidR="009C6968" w:rsidRPr="00C339EC" w:rsidRDefault="009C6968" w:rsidP="009C6968">
      <w:pPr>
        <w:rPr>
          <w:sz w:val="28"/>
          <w:szCs w:val="28"/>
        </w:rPr>
      </w:pPr>
      <w:r w:rsidRPr="00C339EC">
        <w:rPr>
          <w:b/>
          <w:sz w:val="28"/>
          <w:szCs w:val="28"/>
        </w:rPr>
        <w:t xml:space="preserve">                    </w:t>
      </w:r>
      <w:r w:rsidRPr="00C339EC">
        <w:rPr>
          <w:sz w:val="28"/>
          <w:szCs w:val="28"/>
        </w:rPr>
        <w:t>___________</w:t>
      </w:r>
      <w:r w:rsidRPr="00C339EC">
        <w:rPr>
          <w:b/>
          <w:sz w:val="28"/>
          <w:szCs w:val="28"/>
        </w:rPr>
        <w:t xml:space="preserve">                       </w:t>
      </w:r>
      <w:r w:rsidRPr="00C339EC">
        <w:rPr>
          <w:sz w:val="28"/>
          <w:szCs w:val="28"/>
        </w:rPr>
        <w:t>г. Казань</w:t>
      </w:r>
      <w:r w:rsidRPr="00C339EC">
        <w:rPr>
          <w:b/>
          <w:sz w:val="28"/>
          <w:szCs w:val="28"/>
        </w:rPr>
        <w:t xml:space="preserve">                  </w:t>
      </w:r>
      <w:r w:rsidRPr="00C339EC">
        <w:rPr>
          <w:sz w:val="28"/>
          <w:szCs w:val="28"/>
        </w:rPr>
        <w:t>№</w:t>
      </w:r>
      <w:r w:rsidRPr="00C339EC">
        <w:rPr>
          <w:b/>
          <w:sz w:val="28"/>
          <w:szCs w:val="28"/>
        </w:rPr>
        <w:t xml:space="preserve"> </w:t>
      </w:r>
      <w:r w:rsidRPr="00C339EC">
        <w:rPr>
          <w:sz w:val="28"/>
          <w:szCs w:val="28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DC773B" w:rsidRPr="001A5E03" w:rsidTr="006045D6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E0601A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AA5D33" w:rsidRPr="00AA5D33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AA5D33" w:rsidRPr="00AA5D33">
              <w:rPr>
                <w:rFonts w:eastAsia="Calibri"/>
                <w:sz w:val="28"/>
                <w:szCs w:val="28"/>
              </w:rPr>
              <w:t>Буинское</w:t>
            </w:r>
            <w:proofErr w:type="spellEnd"/>
            <w:r w:rsidR="00AA5D33" w:rsidRPr="00AA5D33">
              <w:rPr>
                <w:rFonts w:eastAsia="Calibri"/>
                <w:sz w:val="28"/>
                <w:szCs w:val="28"/>
              </w:rPr>
              <w:t xml:space="preserve"> предприятие тепловых сетей»</w:t>
            </w:r>
            <w:r w:rsidR="00AC6AFA">
              <w:rPr>
                <w:rFonts w:eastAsia="Calibri"/>
                <w:sz w:val="28"/>
                <w:szCs w:val="28"/>
              </w:rPr>
              <w:t xml:space="preserve"> Буинского муниципального района</w:t>
            </w:r>
            <w:r w:rsidR="00441034">
              <w:rPr>
                <w:rFonts w:eastAsia="Calibri"/>
                <w:sz w:val="28"/>
                <w:szCs w:val="28"/>
              </w:rPr>
              <w:t xml:space="preserve"> 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344CCB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4962" w:type="dxa"/>
            <w:shd w:val="clear" w:color="auto" w:fill="auto"/>
          </w:tcPr>
          <w:p w:rsidR="00DC773B" w:rsidRPr="001A5E03" w:rsidRDefault="00DC773B" w:rsidP="00E0601A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E0601A">
      <w:pPr>
        <w:spacing w:line="276" w:lineRule="auto"/>
        <w:jc w:val="center"/>
        <w:rPr>
          <w:sz w:val="28"/>
          <w:szCs w:val="28"/>
        </w:rPr>
      </w:pPr>
    </w:p>
    <w:p w:rsidR="009C6968" w:rsidRPr="00E63F0E" w:rsidRDefault="009C6968" w:rsidP="00E0601A">
      <w:pPr>
        <w:spacing w:line="276" w:lineRule="auto"/>
        <w:jc w:val="center"/>
        <w:rPr>
          <w:sz w:val="28"/>
          <w:szCs w:val="28"/>
        </w:rPr>
      </w:pPr>
    </w:p>
    <w:p w:rsidR="000957CC" w:rsidRPr="000957CC" w:rsidRDefault="00E0601A" w:rsidP="00E0601A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</w:t>
      </w:r>
      <w:r w:rsidR="0052469F">
        <w:rPr>
          <w:sz w:val="28"/>
          <w:szCs w:val="28"/>
        </w:rPr>
        <w:t>х тарифов в сфере водоснабжения</w:t>
      </w:r>
      <w:r w:rsidR="0052469F">
        <w:rPr>
          <w:sz w:val="28"/>
          <w:szCs w:val="28"/>
        </w:rPr>
        <w:br/>
      </w:r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52469F" w:rsidRPr="0052469F">
        <w:rPr>
          <w:sz w:val="28"/>
          <w:szCs w:val="28"/>
        </w:rPr>
        <w:t xml:space="preserve">от 19.12.2025 № 35-ПР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E0601A" w:rsidRDefault="00DC773B" w:rsidP="00E0601A">
      <w:pPr>
        <w:spacing w:line="276" w:lineRule="auto"/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AC6AFA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AC6AFA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AC6AFA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AA5D33" w:rsidRPr="00AA5D33">
        <w:rPr>
          <w:rFonts w:eastAsia="Calibri"/>
          <w:sz w:val="28"/>
          <w:szCs w:val="28"/>
        </w:rPr>
        <w:t>«</w:t>
      </w:r>
      <w:proofErr w:type="spellStart"/>
      <w:r w:rsidR="00AA5D33" w:rsidRPr="00AA5D33">
        <w:rPr>
          <w:rFonts w:eastAsia="Calibri"/>
          <w:sz w:val="28"/>
          <w:szCs w:val="28"/>
        </w:rPr>
        <w:t>Буинское</w:t>
      </w:r>
      <w:proofErr w:type="spellEnd"/>
      <w:r w:rsidR="00AA5D33" w:rsidRPr="00AA5D33">
        <w:rPr>
          <w:rFonts w:eastAsia="Calibri"/>
          <w:sz w:val="28"/>
          <w:szCs w:val="28"/>
        </w:rPr>
        <w:t xml:space="preserve"> предприятие тепловых сетей»</w:t>
      </w:r>
      <w:r w:rsidR="0048432E">
        <w:rPr>
          <w:rFonts w:eastAsia="Calibri"/>
          <w:sz w:val="28"/>
          <w:szCs w:val="28"/>
        </w:rPr>
        <w:t xml:space="preserve"> </w:t>
      </w:r>
      <w:r w:rsidR="00AC6AFA" w:rsidRPr="00AC6AFA">
        <w:rPr>
          <w:rFonts w:eastAsia="Calibri"/>
          <w:sz w:val="28"/>
          <w:szCs w:val="28"/>
        </w:rPr>
        <w:t xml:space="preserve">Буинского муниципального района </w:t>
      </w:r>
      <w:r w:rsidR="0048432E">
        <w:rPr>
          <w:rFonts w:eastAsia="Calibri"/>
          <w:sz w:val="28"/>
          <w:szCs w:val="28"/>
        </w:rPr>
        <w:t xml:space="preserve">(далее – АО </w:t>
      </w:r>
      <w:r w:rsidR="0048432E" w:rsidRPr="00AA5D33">
        <w:rPr>
          <w:rFonts w:eastAsia="Calibri"/>
          <w:sz w:val="28"/>
          <w:szCs w:val="28"/>
        </w:rPr>
        <w:t>«</w:t>
      </w:r>
      <w:proofErr w:type="spellStart"/>
      <w:r w:rsidR="0048432E" w:rsidRPr="00AA5D33">
        <w:rPr>
          <w:rFonts w:eastAsia="Calibri"/>
          <w:sz w:val="28"/>
          <w:szCs w:val="28"/>
        </w:rPr>
        <w:t>Буинское</w:t>
      </w:r>
      <w:proofErr w:type="spellEnd"/>
      <w:r w:rsidR="0048432E" w:rsidRPr="00AA5D33">
        <w:rPr>
          <w:rFonts w:eastAsia="Calibri"/>
          <w:sz w:val="28"/>
          <w:szCs w:val="28"/>
        </w:rPr>
        <w:t xml:space="preserve"> предприятие тепловых сетей»</w:t>
      </w:r>
      <w:r w:rsidR="0048432E">
        <w:rPr>
          <w:rFonts w:eastAsia="Calibri"/>
          <w:sz w:val="28"/>
          <w:szCs w:val="28"/>
        </w:rPr>
        <w:t>),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A9075C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E458E0">
        <w:rPr>
          <w:sz w:val="28"/>
          <w:szCs w:val="28"/>
        </w:rPr>
        <w:t xml:space="preserve">с календарной разбивкой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E0601A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A9075C" w:rsidRPr="00BE3E17" w:rsidRDefault="00E0601A" w:rsidP="00E060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9075C" w:rsidRPr="008B270B">
        <w:rPr>
          <w:sz w:val="28"/>
          <w:szCs w:val="28"/>
        </w:rPr>
        <w:t>Тарифы, установленные в пункте 1 настоящего постановл</w:t>
      </w:r>
      <w:r w:rsidR="00344CCB">
        <w:rPr>
          <w:sz w:val="28"/>
          <w:szCs w:val="28"/>
        </w:rPr>
        <w:t xml:space="preserve">ения, действуют </w:t>
      </w:r>
      <w:r w:rsidR="00344CCB">
        <w:rPr>
          <w:sz w:val="28"/>
          <w:szCs w:val="28"/>
        </w:rPr>
        <w:br/>
        <w:t>с 1 января 2026 года по 31 декабря 2026</w:t>
      </w:r>
      <w:r w:rsidR="00A9075C" w:rsidRPr="008B270B">
        <w:rPr>
          <w:sz w:val="28"/>
          <w:szCs w:val="28"/>
        </w:rPr>
        <w:t xml:space="preserve"> года.</w:t>
      </w:r>
    </w:p>
    <w:p w:rsidR="00A9075C" w:rsidRDefault="00E0601A" w:rsidP="00E060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1034">
        <w:rPr>
          <w:sz w:val="28"/>
          <w:szCs w:val="28"/>
        </w:rPr>
        <w:t>.</w:t>
      </w:r>
      <w:r w:rsidR="00441034">
        <w:rPr>
          <w:sz w:val="28"/>
          <w:szCs w:val="28"/>
          <w:lang w:val="en-US"/>
        </w:rPr>
        <w:t> </w:t>
      </w:r>
      <w:r w:rsidR="0048432E">
        <w:rPr>
          <w:rFonts w:eastAsia="Calibri"/>
          <w:sz w:val="28"/>
          <w:szCs w:val="28"/>
        </w:rPr>
        <w:t>АО</w:t>
      </w:r>
      <w:r w:rsidR="00580B90">
        <w:rPr>
          <w:rFonts w:eastAsia="Calibri"/>
          <w:sz w:val="28"/>
          <w:szCs w:val="28"/>
        </w:rPr>
        <w:t xml:space="preserve"> </w:t>
      </w:r>
      <w:r w:rsidR="00AA5D33" w:rsidRPr="00AA5D33">
        <w:rPr>
          <w:rFonts w:eastAsia="Calibri"/>
          <w:sz w:val="28"/>
          <w:szCs w:val="28"/>
        </w:rPr>
        <w:t>«</w:t>
      </w:r>
      <w:proofErr w:type="spellStart"/>
      <w:r w:rsidR="00AA5D33" w:rsidRPr="00AA5D33">
        <w:rPr>
          <w:rFonts w:eastAsia="Calibri"/>
          <w:sz w:val="28"/>
          <w:szCs w:val="28"/>
        </w:rPr>
        <w:t>Буинское</w:t>
      </w:r>
      <w:proofErr w:type="spellEnd"/>
      <w:r w:rsidR="00AA5D33" w:rsidRPr="00AA5D33">
        <w:rPr>
          <w:rFonts w:eastAsia="Calibri"/>
          <w:sz w:val="28"/>
          <w:szCs w:val="28"/>
        </w:rPr>
        <w:t xml:space="preserve"> предприятие тепловых сетей»</w:t>
      </w:r>
      <w:r w:rsidR="00441034">
        <w:rPr>
          <w:sz w:val="28"/>
          <w:szCs w:val="28"/>
        </w:rPr>
        <w:t xml:space="preserve">, осуществляющему горячее водоснабжение, </w:t>
      </w:r>
      <w:r w:rsidR="00A9075C" w:rsidRPr="00A9075C">
        <w:rPr>
          <w:sz w:val="28"/>
          <w:szCs w:val="28"/>
        </w:rPr>
        <w:t xml:space="preserve">раскрыть информацию, подлежащую свободному доступу, </w:t>
      </w:r>
      <w:r w:rsidR="009C6968">
        <w:rPr>
          <w:sz w:val="28"/>
          <w:szCs w:val="28"/>
        </w:rPr>
        <w:br/>
      </w:r>
      <w:r w:rsidR="00A9075C" w:rsidRPr="00A9075C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9C6968">
        <w:rPr>
          <w:sz w:val="28"/>
          <w:szCs w:val="28"/>
        </w:rPr>
        <w:br/>
      </w:r>
      <w:r w:rsidR="00A9075C" w:rsidRPr="00A9075C">
        <w:rPr>
          <w:sz w:val="28"/>
          <w:szCs w:val="28"/>
        </w:rPr>
        <w:t xml:space="preserve">и водоотведения, утвержденными постановлением Правительства Российской </w:t>
      </w:r>
      <w:r w:rsidR="00A9075C" w:rsidRPr="00A9075C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1A5E03" w:rsidRPr="001A5E03" w:rsidRDefault="00E0601A" w:rsidP="00E060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57CC">
        <w:rPr>
          <w:sz w:val="28"/>
          <w:szCs w:val="28"/>
        </w:rPr>
        <w:t>.</w:t>
      </w:r>
      <w:r w:rsidR="001A5E03" w:rsidRPr="001A5E03">
        <w:rPr>
          <w:sz w:val="28"/>
          <w:szCs w:val="28"/>
        </w:rPr>
        <w:t> 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E0601A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9C6968" w:rsidRPr="00685A75" w:rsidRDefault="009C6968" w:rsidP="00E0601A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DC3C70" w:rsidRDefault="00561884" w:rsidP="00E0601A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202E4" w:rsidRPr="009202E4">
        <w:rPr>
          <w:sz w:val="28"/>
          <w:szCs w:val="28"/>
        </w:rPr>
        <w:tab/>
      </w:r>
      <w:r w:rsidR="009202E4" w:rsidRPr="009202E4">
        <w:rPr>
          <w:sz w:val="28"/>
          <w:szCs w:val="28"/>
        </w:rPr>
        <w:tab/>
      </w:r>
      <w:r w:rsidR="009202E4" w:rsidRPr="009202E4">
        <w:rPr>
          <w:sz w:val="28"/>
          <w:szCs w:val="28"/>
        </w:rPr>
        <w:tab/>
      </w:r>
      <w:r w:rsidR="009202E4" w:rsidRPr="009202E4">
        <w:rPr>
          <w:sz w:val="28"/>
          <w:szCs w:val="28"/>
        </w:rPr>
        <w:tab/>
      </w:r>
      <w:r w:rsidR="009202E4" w:rsidRPr="009202E4">
        <w:rPr>
          <w:sz w:val="28"/>
          <w:szCs w:val="28"/>
        </w:rPr>
        <w:tab/>
      </w:r>
      <w:r w:rsidR="009202E4" w:rsidRPr="009202E4">
        <w:rPr>
          <w:sz w:val="28"/>
          <w:szCs w:val="28"/>
        </w:rPr>
        <w:tab/>
      </w:r>
      <w:r w:rsidR="009202E4" w:rsidRPr="009202E4">
        <w:rPr>
          <w:sz w:val="28"/>
          <w:szCs w:val="28"/>
        </w:rPr>
        <w:tab/>
      </w:r>
      <w:r w:rsidR="009202E4" w:rsidRPr="009202E4">
        <w:rPr>
          <w:sz w:val="28"/>
          <w:szCs w:val="28"/>
        </w:rPr>
        <w:tab/>
        <w:t xml:space="preserve">          </w:t>
      </w:r>
      <w:r w:rsidR="009202E4" w:rsidRPr="009202E4">
        <w:rPr>
          <w:sz w:val="28"/>
          <w:szCs w:val="28"/>
        </w:rPr>
        <w:tab/>
      </w:r>
      <w:r w:rsidR="00344CCB">
        <w:rPr>
          <w:sz w:val="28"/>
          <w:szCs w:val="28"/>
        </w:rPr>
        <w:t xml:space="preserve">    </w:t>
      </w:r>
      <w:r w:rsidR="00344CCB" w:rsidRPr="00344CCB">
        <w:rPr>
          <w:sz w:val="28"/>
          <w:szCs w:val="28"/>
        </w:rPr>
        <w:t xml:space="preserve">Р.В. </w:t>
      </w:r>
      <w:proofErr w:type="spellStart"/>
      <w:r w:rsidR="00344CCB" w:rsidRPr="00344CCB">
        <w:rPr>
          <w:sz w:val="28"/>
          <w:szCs w:val="28"/>
        </w:rPr>
        <w:t>Гайнутдинов</w:t>
      </w:r>
      <w:proofErr w:type="spellEnd"/>
    </w:p>
    <w:p w:rsidR="00DC3C70" w:rsidRDefault="00DC3C70" w:rsidP="0036098D">
      <w:pPr>
        <w:autoSpaceDE w:val="0"/>
        <w:autoSpaceDN w:val="0"/>
        <w:adjustRightInd w:val="0"/>
        <w:rPr>
          <w:sz w:val="23"/>
          <w:szCs w:val="23"/>
        </w:rPr>
        <w:sectPr w:rsidR="00DC3C70" w:rsidSect="00664662">
          <w:headerReference w:type="even" r:id="rId10"/>
          <w:headerReference w:type="default" r:id="rId11"/>
          <w:headerReference w:type="first" r:id="rId12"/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500DC" w:rsidRPr="00AB749F" w:rsidRDefault="006500DC" w:rsidP="0036098D">
      <w:pPr>
        <w:ind w:left="10915"/>
        <w:rPr>
          <w:szCs w:val="23"/>
        </w:rPr>
      </w:pPr>
      <w:r w:rsidRPr="00AB749F">
        <w:rPr>
          <w:szCs w:val="23"/>
        </w:rPr>
        <w:lastRenderedPageBreak/>
        <w:t>Приложение</w:t>
      </w:r>
      <w:r w:rsidR="00D46642" w:rsidRPr="00AB749F">
        <w:rPr>
          <w:szCs w:val="23"/>
        </w:rPr>
        <w:t xml:space="preserve"> </w:t>
      </w:r>
      <w:r w:rsidRPr="00AB749F">
        <w:rPr>
          <w:szCs w:val="23"/>
        </w:rPr>
        <w:t>к</w:t>
      </w:r>
      <w:r w:rsidR="00D46642" w:rsidRPr="00AB749F">
        <w:rPr>
          <w:szCs w:val="23"/>
        </w:rPr>
        <w:t xml:space="preserve"> </w:t>
      </w:r>
      <w:r w:rsidRPr="00AB749F">
        <w:rPr>
          <w:szCs w:val="23"/>
        </w:rPr>
        <w:t>постановлению</w:t>
      </w:r>
      <w:r w:rsidR="00D46642" w:rsidRPr="00AB749F">
        <w:rPr>
          <w:szCs w:val="23"/>
        </w:rPr>
        <w:t xml:space="preserve"> </w:t>
      </w:r>
      <w:r w:rsidRPr="00AB749F">
        <w:rPr>
          <w:szCs w:val="23"/>
        </w:rPr>
        <w:t>Государственного</w:t>
      </w:r>
      <w:r w:rsidR="00D46642" w:rsidRPr="00AB749F">
        <w:rPr>
          <w:szCs w:val="23"/>
        </w:rPr>
        <w:t xml:space="preserve"> </w:t>
      </w:r>
      <w:r w:rsidRPr="00AB749F">
        <w:rPr>
          <w:szCs w:val="23"/>
        </w:rPr>
        <w:t>комитета</w:t>
      </w:r>
      <w:r w:rsidR="00D46642" w:rsidRPr="00AB749F">
        <w:rPr>
          <w:szCs w:val="23"/>
        </w:rPr>
        <w:t xml:space="preserve"> </w:t>
      </w:r>
    </w:p>
    <w:p w:rsidR="006500DC" w:rsidRPr="00AB749F" w:rsidRDefault="006500DC" w:rsidP="0036098D">
      <w:pPr>
        <w:autoSpaceDE w:val="0"/>
        <w:autoSpaceDN w:val="0"/>
        <w:adjustRightInd w:val="0"/>
        <w:ind w:left="10915"/>
        <w:outlineLvl w:val="0"/>
        <w:rPr>
          <w:szCs w:val="23"/>
        </w:rPr>
      </w:pPr>
      <w:r w:rsidRPr="00AB749F">
        <w:rPr>
          <w:szCs w:val="23"/>
        </w:rPr>
        <w:t>Республики</w:t>
      </w:r>
      <w:r w:rsidR="00D46642" w:rsidRPr="00AB749F">
        <w:rPr>
          <w:szCs w:val="23"/>
        </w:rPr>
        <w:t xml:space="preserve"> </w:t>
      </w:r>
      <w:r w:rsidRPr="00AB749F">
        <w:rPr>
          <w:szCs w:val="23"/>
        </w:rPr>
        <w:t>Татарстан</w:t>
      </w:r>
      <w:r w:rsidR="00D46642" w:rsidRPr="00AB749F">
        <w:rPr>
          <w:szCs w:val="23"/>
        </w:rPr>
        <w:t xml:space="preserve"> </w:t>
      </w:r>
      <w:r w:rsidRPr="00AB749F">
        <w:rPr>
          <w:szCs w:val="23"/>
        </w:rPr>
        <w:t>по</w:t>
      </w:r>
      <w:r w:rsidR="00D46642" w:rsidRPr="00AB749F">
        <w:rPr>
          <w:szCs w:val="23"/>
        </w:rPr>
        <w:t xml:space="preserve"> </w:t>
      </w:r>
      <w:r w:rsidRPr="00AB749F">
        <w:rPr>
          <w:szCs w:val="23"/>
        </w:rPr>
        <w:t>тарифам</w:t>
      </w:r>
    </w:p>
    <w:p w:rsidR="006500DC" w:rsidRPr="00E74937" w:rsidRDefault="006500DC" w:rsidP="0036098D">
      <w:pPr>
        <w:autoSpaceDE w:val="0"/>
        <w:autoSpaceDN w:val="0"/>
        <w:adjustRightInd w:val="0"/>
        <w:ind w:left="10915"/>
        <w:outlineLvl w:val="0"/>
        <w:rPr>
          <w:sz w:val="23"/>
          <w:szCs w:val="23"/>
        </w:rPr>
      </w:pPr>
      <w:r w:rsidRPr="00AB749F">
        <w:rPr>
          <w:szCs w:val="23"/>
        </w:rPr>
        <w:t>от</w:t>
      </w:r>
      <w:r w:rsidR="00D46642" w:rsidRPr="00AB749F">
        <w:rPr>
          <w:szCs w:val="23"/>
        </w:rPr>
        <w:t xml:space="preserve"> </w:t>
      </w:r>
      <w:r w:rsidR="00EE5403" w:rsidRPr="00AB749F">
        <w:rPr>
          <w:szCs w:val="23"/>
        </w:rPr>
        <w:t>_____</w:t>
      </w:r>
      <w:r w:rsidR="00DC773B" w:rsidRPr="00AB749F">
        <w:rPr>
          <w:szCs w:val="23"/>
        </w:rPr>
        <w:t>____</w:t>
      </w:r>
      <w:r w:rsidR="00EE5403" w:rsidRPr="00AB749F">
        <w:rPr>
          <w:szCs w:val="23"/>
        </w:rPr>
        <w:t>___</w:t>
      </w:r>
      <w:r w:rsidR="00D46642" w:rsidRPr="00AB749F">
        <w:rPr>
          <w:szCs w:val="23"/>
        </w:rPr>
        <w:t xml:space="preserve"> </w:t>
      </w:r>
      <w:r w:rsidRPr="00AB749F">
        <w:rPr>
          <w:szCs w:val="23"/>
        </w:rPr>
        <w:t>№</w:t>
      </w:r>
      <w:r w:rsidR="00D46642" w:rsidRPr="00AB749F">
        <w:rPr>
          <w:szCs w:val="23"/>
        </w:rPr>
        <w:t xml:space="preserve"> </w:t>
      </w:r>
      <w:r w:rsidR="00EE5403" w:rsidRPr="00AB749F">
        <w:rPr>
          <w:szCs w:val="23"/>
        </w:rPr>
        <w:t>_</w:t>
      </w:r>
      <w:r w:rsidR="00DC773B" w:rsidRPr="00AB749F">
        <w:rPr>
          <w:szCs w:val="23"/>
        </w:rPr>
        <w:t>_____</w:t>
      </w:r>
      <w:r w:rsidR="00EE5403" w:rsidRPr="00AB749F">
        <w:rPr>
          <w:szCs w:val="23"/>
        </w:rPr>
        <w:t>______</w:t>
      </w:r>
      <w:r w:rsidR="0052469F" w:rsidRPr="00AB749F">
        <w:rPr>
          <w:szCs w:val="23"/>
        </w:rPr>
        <w:t>____</w:t>
      </w:r>
    </w:p>
    <w:p w:rsidR="006500DC" w:rsidRDefault="006500DC" w:rsidP="0036098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36098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Default="006F48D6" w:rsidP="0036098D">
      <w:pPr>
        <w:jc w:val="center"/>
        <w:rPr>
          <w:bCs/>
          <w:color w:val="000000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E458E0">
        <w:rPr>
          <w:sz w:val="28"/>
          <w:szCs w:val="28"/>
        </w:rPr>
        <w:t xml:space="preserve">водоснабжения для </w:t>
      </w:r>
      <w:r w:rsidR="0048432E">
        <w:rPr>
          <w:rFonts w:eastAsia="Calibri"/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AA5D33" w:rsidRPr="00AA5D33">
        <w:rPr>
          <w:rFonts w:eastAsia="Calibri"/>
          <w:sz w:val="28"/>
          <w:szCs w:val="28"/>
        </w:rPr>
        <w:t>«</w:t>
      </w:r>
      <w:proofErr w:type="spellStart"/>
      <w:r w:rsidR="00AA5D33" w:rsidRPr="00AA5D33">
        <w:rPr>
          <w:rFonts w:eastAsia="Calibri"/>
          <w:sz w:val="28"/>
          <w:szCs w:val="28"/>
        </w:rPr>
        <w:t>Буинское</w:t>
      </w:r>
      <w:proofErr w:type="spellEnd"/>
      <w:r w:rsidR="00AA5D33" w:rsidRPr="00AA5D33">
        <w:rPr>
          <w:rFonts w:eastAsia="Calibri"/>
          <w:sz w:val="28"/>
          <w:szCs w:val="28"/>
        </w:rPr>
        <w:t xml:space="preserve"> предприятие тепловых сетей»</w:t>
      </w:r>
      <w:r w:rsidR="004C783F">
        <w:rPr>
          <w:rFonts w:eastAsia="Calibri"/>
          <w:sz w:val="28"/>
          <w:szCs w:val="28"/>
        </w:rPr>
        <w:t xml:space="preserve">, </w:t>
      </w:r>
      <w:r w:rsidR="00D46642">
        <w:rPr>
          <w:sz w:val="28"/>
          <w:szCs w:val="28"/>
        </w:rPr>
        <w:t xml:space="preserve"> </w:t>
      </w:r>
      <w:r w:rsidR="004C783F" w:rsidRPr="004C783F">
        <w:rPr>
          <w:sz w:val="28"/>
          <w:szCs w:val="28"/>
        </w:rPr>
        <w:t>осуществляющего горячее водоснабжение</w:t>
      </w:r>
      <w:r w:rsidR="004C783F">
        <w:rPr>
          <w:sz w:val="28"/>
          <w:szCs w:val="28"/>
        </w:rPr>
        <w:t>,</w:t>
      </w:r>
      <w:r w:rsidR="004C783F">
        <w:rPr>
          <w:bCs/>
          <w:color w:val="000000"/>
          <w:sz w:val="28"/>
          <w:szCs w:val="28"/>
        </w:rPr>
        <w:t xml:space="preserve"> </w:t>
      </w:r>
      <w:r w:rsidR="003543E9">
        <w:rPr>
          <w:bCs/>
          <w:color w:val="000000"/>
          <w:sz w:val="28"/>
          <w:szCs w:val="28"/>
        </w:rPr>
        <w:t>на 2026</w:t>
      </w:r>
      <w:r w:rsidR="00AC6AFA" w:rsidRPr="00D33673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8746CE" w:rsidRDefault="008746CE" w:rsidP="0036098D">
      <w:pPr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5"/>
        <w:gridCol w:w="4891"/>
        <w:gridCol w:w="1293"/>
        <w:gridCol w:w="1155"/>
        <w:gridCol w:w="1293"/>
        <w:gridCol w:w="1216"/>
        <w:gridCol w:w="1271"/>
        <w:gridCol w:w="1044"/>
        <w:gridCol w:w="1342"/>
        <w:gridCol w:w="1133"/>
      </w:tblGrid>
      <w:tr w:rsidR="008746CE" w:rsidRPr="00E63564" w:rsidTr="00205426">
        <w:trPr>
          <w:trHeight w:val="460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26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 xml:space="preserve">№ </w:t>
            </w:r>
          </w:p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п/п</w:t>
            </w: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17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E63564">
              <w:rPr>
                <w:color w:val="000000"/>
              </w:rPr>
              <w:t>куб.м</w:t>
            </w:r>
            <w:proofErr w:type="spellEnd"/>
          </w:p>
        </w:tc>
      </w:tr>
      <w:tr w:rsidR="008746CE" w:rsidRPr="00E63564" w:rsidTr="00205426">
        <w:trPr>
          <w:trHeight w:val="236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6CE" w:rsidRPr="00E63564" w:rsidRDefault="008746CE" w:rsidP="0036098D">
            <w:pPr>
              <w:rPr>
                <w:color w:val="00000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6CE" w:rsidRPr="00E63564" w:rsidRDefault="008746CE" w:rsidP="0036098D">
            <w:pPr>
              <w:rPr>
                <w:color w:val="000000"/>
              </w:rPr>
            </w:pPr>
          </w:p>
        </w:tc>
        <w:tc>
          <w:tcPr>
            <w:tcW w:w="317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8746CE" w:rsidRPr="00E63564" w:rsidTr="00205426">
        <w:trPr>
          <w:trHeight w:val="236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6CE" w:rsidRPr="00E63564" w:rsidRDefault="008746CE" w:rsidP="0036098D">
            <w:pPr>
              <w:rPr>
                <w:color w:val="00000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6CE" w:rsidRPr="00E63564" w:rsidRDefault="008746CE" w:rsidP="0036098D">
            <w:pPr>
              <w:rPr>
                <w:color w:val="000000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с изолированными стояками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с неизолированными стояками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с изолированными стояками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с неизолированными стояками</w:t>
            </w:r>
          </w:p>
        </w:tc>
      </w:tr>
      <w:tr w:rsidR="008746CE" w:rsidRPr="00E63564" w:rsidTr="00205426">
        <w:trPr>
          <w:trHeight w:val="244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6CE" w:rsidRPr="00E63564" w:rsidRDefault="008746CE" w:rsidP="0036098D">
            <w:pPr>
              <w:rPr>
                <w:color w:val="00000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6CE" w:rsidRPr="00E63564" w:rsidRDefault="008746CE" w:rsidP="0036098D">
            <w:pPr>
              <w:rPr>
                <w:color w:val="000000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proofErr w:type="spellStart"/>
            <w:r w:rsidRPr="00E63564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proofErr w:type="spellStart"/>
            <w:r w:rsidRPr="00E63564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proofErr w:type="spellStart"/>
            <w:r w:rsidRPr="00E63564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proofErr w:type="spellStart"/>
            <w:r w:rsidRPr="00E63564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205426" w:rsidRPr="00E63564" w:rsidTr="00205426">
        <w:trPr>
          <w:trHeight w:val="236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6CE" w:rsidRPr="00E63564" w:rsidRDefault="008746CE" w:rsidP="0036098D">
            <w:pPr>
              <w:rPr>
                <w:color w:val="00000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6CE" w:rsidRPr="00E63564" w:rsidRDefault="008746CE" w:rsidP="0036098D">
            <w:pPr>
              <w:rPr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да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нет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да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нет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да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нет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да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CE" w:rsidRPr="00E63564" w:rsidRDefault="008746CE" w:rsidP="0036098D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нет</w:t>
            </w:r>
          </w:p>
        </w:tc>
      </w:tr>
      <w:tr w:rsidR="003543E9" w:rsidRPr="00E63564" w:rsidTr="00205426">
        <w:trPr>
          <w:trHeight w:val="272"/>
        </w:trPr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E9" w:rsidRPr="00E63564" w:rsidRDefault="003543E9" w:rsidP="003543E9">
            <w:pPr>
              <w:jc w:val="center"/>
              <w:rPr>
                <w:color w:val="00000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E9" w:rsidRPr="00E63564" w:rsidRDefault="003543E9" w:rsidP="003543E9">
            <w:pPr>
              <w:rPr>
                <w:color w:val="000000"/>
              </w:rPr>
            </w:pPr>
          </w:p>
        </w:tc>
        <w:tc>
          <w:tcPr>
            <w:tcW w:w="16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E9" w:rsidRPr="00926E04" w:rsidRDefault="003543E9" w:rsidP="003543E9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156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E9" w:rsidRPr="00926E04" w:rsidRDefault="003543E9" w:rsidP="003543E9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3543E9" w:rsidRPr="00E63564" w:rsidTr="00205426">
        <w:trPr>
          <w:trHeight w:val="641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E9" w:rsidRPr="00E63564" w:rsidRDefault="003543E9" w:rsidP="003543E9">
            <w:pPr>
              <w:rPr>
                <w:color w:val="000000"/>
              </w:rPr>
            </w:pPr>
            <w:r w:rsidRPr="00E63564">
              <w:rPr>
                <w:color w:val="000000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E9" w:rsidRPr="00E63564" w:rsidRDefault="003543E9" w:rsidP="003543E9">
            <w:pPr>
              <w:rPr>
                <w:color w:val="000000"/>
              </w:rPr>
            </w:pPr>
            <w:proofErr w:type="spellStart"/>
            <w:r w:rsidRPr="00E63564">
              <w:rPr>
                <w:color w:val="000000"/>
              </w:rPr>
              <w:t>Буинский</w:t>
            </w:r>
            <w:proofErr w:type="spellEnd"/>
            <w:r w:rsidRPr="00E63564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E9" w:rsidRPr="00E63564" w:rsidRDefault="003543E9" w:rsidP="003543E9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E9" w:rsidRPr="00E63564" w:rsidRDefault="003543E9" w:rsidP="003543E9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E9" w:rsidRPr="00E63564" w:rsidRDefault="003543E9" w:rsidP="003543E9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E9" w:rsidRPr="00E63564" w:rsidRDefault="003543E9" w:rsidP="003543E9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E9" w:rsidRPr="00E63564" w:rsidRDefault="003543E9" w:rsidP="003543E9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E9" w:rsidRPr="00E63564" w:rsidRDefault="003543E9" w:rsidP="003543E9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E9" w:rsidRPr="00E63564" w:rsidRDefault="003543E9" w:rsidP="003543E9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E9" w:rsidRPr="00E63564" w:rsidRDefault="003543E9" w:rsidP="003543E9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</w:tr>
      <w:tr w:rsidR="003543E9" w:rsidRPr="00E63564" w:rsidTr="00205426">
        <w:trPr>
          <w:trHeight w:val="254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E9" w:rsidRPr="00E63564" w:rsidRDefault="003543E9" w:rsidP="003543E9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1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E9" w:rsidRPr="00E63564" w:rsidRDefault="003543E9" w:rsidP="003543E9">
            <w:pPr>
              <w:rPr>
                <w:color w:val="000000"/>
              </w:rPr>
            </w:pPr>
            <w:r w:rsidRPr="00E63564">
              <w:rPr>
                <w:color w:val="000000"/>
              </w:rPr>
              <w:t>АО «</w:t>
            </w:r>
            <w:proofErr w:type="spellStart"/>
            <w:r w:rsidRPr="00E63564">
              <w:rPr>
                <w:color w:val="000000"/>
              </w:rPr>
              <w:t>Буинское</w:t>
            </w:r>
            <w:proofErr w:type="spellEnd"/>
            <w:r w:rsidRPr="00E63564">
              <w:rPr>
                <w:color w:val="000000"/>
              </w:rPr>
              <w:t xml:space="preserve"> предприятие тепловых сетей»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E9" w:rsidRPr="00E63564" w:rsidRDefault="003543E9" w:rsidP="003543E9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E9" w:rsidRPr="00E63564" w:rsidRDefault="003543E9" w:rsidP="003543E9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E9" w:rsidRPr="00E63564" w:rsidRDefault="003543E9" w:rsidP="003543E9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E9" w:rsidRPr="00E63564" w:rsidRDefault="003543E9" w:rsidP="003543E9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E9" w:rsidRPr="00E63564" w:rsidRDefault="003543E9" w:rsidP="003543E9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E9" w:rsidRPr="00E63564" w:rsidRDefault="003543E9" w:rsidP="003543E9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E9" w:rsidRPr="00E63564" w:rsidRDefault="003543E9" w:rsidP="003543E9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E9" w:rsidRPr="00E63564" w:rsidRDefault="003543E9" w:rsidP="003543E9">
            <w:pPr>
              <w:rPr>
                <w:b/>
                <w:bCs/>
                <w:color w:val="000000"/>
              </w:rPr>
            </w:pPr>
            <w:r w:rsidRPr="00E63564">
              <w:rPr>
                <w:b/>
                <w:bCs/>
                <w:color w:val="000000"/>
              </w:rPr>
              <w:t> </w:t>
            </w:r>
          </w:p>
        </w:tc>
      </w:tr>
      <w:tr w:rsidR="00753141" w:rsidRPr="00E63564" w:rsidTr="00AE3777">
        <w:trPr>
          <w:trHeight w:val="55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141" w:rsidRPr="00E63564" w:rsidRDefault="00753141" w:rsidP="00753141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1.1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141" w:rsidRPr="00E63564" w:rsidRDefault="00753141" w:rsidP="00753141">
            <w:pPr>
              <w:jc w:val="both"/>
              <w:rPr>
                <w:color w:val="000000"/>
              </w:rPr>
            </w:pPr>
            <w:r w:rsidRPr="00E63564">
              <w:rPr>
                <w:color w:val="000000"/>
              </w:rPr>
              <w:t>Население (тарифы указаны с учетом НДС)*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141" w:rsidRPr="00753141" w:rsidRDefault="00753141" w:rsidP="00753141">
            <w:pPr>
              <w:jc w:val="center"/>
              <w:rPr>
                <w:color w:val="000000"/>
              </w:rPr>
            </w:pPr>
            <w:r w:rsidRPr="00753141">
              <w:rPr>
                <w:color w:val="000000"/>
              </w:rPr>
              <w:t>256,81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141" w:rsidRPr="00753141" w:rsidRDefault="00753141" w:rsidP="00753141">
            <w:pPr>
              <w:jc w:val="center"/>
              <w:rPr>
                <w:color w:val="000000"/>
              </w:rPr>
            </w:pPr>
            <w:r w:rsidRPr="00753141">
              <w:rPr>
                <w:color w:val="000000"/>
              </w:rPr>
              <w:t>241,01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141" w:rsidRPr="00753141" w:rsidRDefault="00753141" w:rsidP="00753141">
            <w:pPr>
              <w:jc w:val="center"/>
              <w:rPr>
                <w:color w:val="000000"/>
              </w:rPr>
            </w:pPr>
            <w:r w:rsidRPr="00753141">
              <w:rPr>
                <w:color w:val="000000"/>
              </w:rPr>
              <w:t>275,77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141" w:rsidRPr="00753141" w:rsidRDefault="00753141" w:rsidP="00753141">
            <w:pPr>
              <w:jc w:val="center"/>
              <w:rPr>
                <w:color w:val="000000"/>
              </w:rPr>
            </w:pPr>
            <w:r w:rsidRPr="00753141">
              <w:rPr>
                <w:color w:val="000000"/>
              </w:rPr>
              <w:t>259,34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141" w:rsidRPr="00753141" w:rsidRDefault="00753141" w:rsidP="00753141">
            <w:pPr>
              <w:jc w:val="center"/>
              <w:rPr>
                <w:color w:val="000000"/>
              </w:rPr>
            </w:pPr>
            <w:r w:rsidRPr="00753141">
              <w:rPr>
                <w:color w:val="000000"/>
              </w:rPr>
              <w:t>290,91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141" w:rsidRPr="00753141" w:rsidRDefault="00753141" w:rsidP="00753141">
            <w:pPr>
              <w:jc w:val="center"/>
              <w:rPr>
                <w:color w:val="000000"/>
              </w:rPr>
            </w:pPr>
            <w:r w:rsidRPr="00753141">
              <w:rPr>
                <w:color w:val="000000"/>
              </w:rPr>
              <w:t>272,83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141" w:rsidRPr="00753141" w:rsidRDefault="00753141" w:rsidP="00753141">
            <w:pPr>
              <w:jc w:val="center"/>
              <w:rPr>
                <w:color w:val="000000"/>
              </w:rPr>
            </w:pPr>
            <w:r w:rsidRPr="00753141">
              <w:rPr>
                <w:color w:val="000000"/>
              </w:rPr>
              <w:t>312,61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141" w:rsidRPr="00753141" w:rsidRDefault="00753141" w:rsidP="00753141">
            <w:pPr>
              <w:jc w:val="center"/>
              <w:rPr>
                <w:color w:val="000000"/>
              </w:rPr>
            </w:pPr>
            <w:r w:rsidRPr="00753141">
              <w:rPr>
                <w:color w:val="000000"/>
              </w:rPr>
              <w:t>293,80</w:t>
            </w:r>
          </w:p>
        </w:tc>
      </w:tr>
      <w:tr w:rsidR="00753141" w:rsidRPr="00E63564" w:rsidTr="00AE3777">
        <w:trPr>
          <w:trHeight w:val="591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141" w:rsidRPr="00E63564" w:rsidRDefault="00753141" w:rsidP="00753141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1.2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141" w:rsidRPr="00E63564" w:rsidRDefault="00753141" w:rsidP="00753141">
            <w:pPr>
              <w:jc w:val="both"/>
              <w:rPr>
                <w:color w:val="000000"/>
              </w:rPr>
            </w:pPr>
            <w:r w:rsidRPr="00E63564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141" w:rsidRPr="00E63564" w:rsidRDefault="00753141" w:rsidP="00753141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210,50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141" w:rsidRPr="00E63564" w:rsidRDefault="00753141" w:rsidP="00753141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197,55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141" w:rsidRPr="00E63564" w:rsidRDefault="00753141" w:rsidP="00753141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226,04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141" w:rsidRPr="00E63564" w:rsidRDefault="00753141" w:rsidP="00753141">
            <w:pPr>
              <w:jc w:val="center"/>
              <w:rPr>
                <w:color w:val="000000"/>
              </w:rPr>
            </w:pPr>
            <w:r w:rsidRPr="00E63564">
              <w:rPr>
                <w:color w:val="000000"/>
              </w:rPr>
              <w:t>212,57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141" w:rsidRPr="00753141" w:rsidRDefault="00753141" w:rsidP="00753141">
            <w:pPr>
              <w:jc w:val="center"/>
              <w:rPr>
                <w:color w:val="000000"/>
              </w:rPr>
            </w:pPr>
            <w:r w:rsidRPr="00753141">
              <w:rPr>
                <w:color w:val="000000"/>
              </w:rPr>
              <w:t>238,45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141" w:rsidRPr="00753141" w:rsidRDefault="00753141" w:rsidP="00753141">
            <w:pPr>
              <w:jc w:val="center"/>
              <w:rPr>
                <w:color w:val="000000"/>
              </w:rPr>
            </w:pPr>
            <w:r w:rsidRPr="00753141">
              <w:rPr>
                <w:color w:val="000000"/>
              </w:rPr>
              <w:t>223,63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141" w:rsidRPr="00753141" w:rsidRDefault="00753141" w:rsidP="00753141">
            <w:pPr>
              <w:jc w:val="center"/>
              <w:rPr>
                <w:color w:val="000000"/>
              </w:rPr>
            </w:pPr>
            <w:r w:rsidRPr="00753141">
              <w:rPr>
                <w:color w:val="000000"/>
              </w:rPr>
              <w:t>256,24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141" w:rsidRPr="00753141" w:rsidRDefault="00753141" w:rsidP="00753141">
            <w:pPr>
              <w:jc w:val="center"/>
              <w:rPr>
                <w:color w:val="000000"/>
              </w:rPr>
            </w:pPr>
            <w:r w:rsidRPr="00753141">
              <w:rPr>
                <w:color w:val="000000"/>
              </w:rPr>
              <w:t>240,82</w:t>
            </w:r>
          </w:p>
        </w:tc>
      </w:tr>
    </w:tbl>
    <w:p w:rsidR="00AB749F" w:rsidRDefault="00AB749F" w:rsidP="0036098D">
      <w:pPr>
        <w:tabs>
          <w:tab w:val="left" w:pos="10206"/>
        </w:tabs>
        <w:ind w:right="-143"/>
        <w:jc w:val="both"/>
        <w:rPr>
          <w:sz w:val="20"/>
        </w:rPr>
      </w:pPr>
    </w:p>
    <w:p w:rsidR="00AC6AFA" w:rsidRPr="00905279" w:rsidRDefault="00AB749F" w:rsidP="0036098D">
      <w:pPr>
        <w:tabs>
          <w:tab w:val="left" w:pos="10206"/>
        </w:tabs>
        <w:ind w:right="-143"/>
        <w:jc w:val="both"/>
        <w:rPr>
          <w:sz w:val="28"/>
        </w:rPr>
      </w:pPr>
      <w:r>
        <w:t>*</w:t>
      </w:r>
      <w:r w:rsidR="00D46642">
        <w:t xml:space="preserve"> </w:t>
      </w:r>
      <w:r w:rsidR="006F48D6">
        <w:rPr>
          <w:rFonts w:eastAsia="Calibri"/>
          <w:lang w:eastAsia="en-US"/>
        </w:rPr>
        <w:t>Выделяе</w:t>
      </w:r>
      <w:r w:rsidR="006F48D6"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Федерации</w:t>
      </w:r>
      <w:r w:rsidR="00205426">
        <w:rPr>
          <w:rFonts w:eastAsia="Calibri"/>
          <w:lang w:eastAsia="en-US"/>
        </w:rPr>
        <w:t>.</w:t>
      </w:r>
    </w:p>
    <w:p w:rsidR="00905279" w:rsidRDefault="00905279" w:rsidP="0036098D">
      <w:pPr>
        <w:ind w:right="140"/>
        <w:rPr>
          <w:sz w:val="27"/>
          <w:szCs w:val="27"/>
        </w:rPr>
      </w:pPr>
    </w:p>
    <w:p w:rsidR="00905279" w:rsidRDefault="00905279" w:rsidP="0036098D">
      <w:pPr>
        <w:ind w:right="140"/>
        <w:rPr>
          <w:sz w:val="27"/>
          <w:szCs w:val="27"/>
        </w:rPr>
      </w:pPr>
    </w:p>
    <w:p w:rsidR="006500DC" w:rsidRPr="009C6968" w:rsidRDefault="006500DC" w:rsidP="0036098D">
      <w:pPr>
        <w:ind w:right="140"/>
        <w:rPr>
          <w:sz w:val="28"/>
          <w:szCs w:val="28"/>
        </w:rPr>
      </w:pPr>
      <w:r w:rsidRPr="009C6968">
        <w:rPr>
          <w:sz w:val="28"/>
          <w:szCs w:val="28"/>
        </w:rPr>
        <w:t>Отдел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организации,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контроля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и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сопровождения</w:t>
      </w:r>
    </w:p>
    <w:p w:rsidR="006500DC" w:rsidRPr="009C6968" w:rsidRDefault="006500DC" w:rsidP="0036098D">
      <w:pPr>
        <w:ind w:right="140"/>
        <w:rPr>
          <w:sz w:val="28"/>
          <w:szCs w:val="28"/>
        </w:rPr>
      </w:pPr>
      <w:r w:rsidRPr="009C6968">
        <w:rPr>
          <w:sz w:val="28"/>
          <w:szCs w:val="28"/>
        </w:rPr>
        <w:t>принятия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тарифных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решений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Государственного</w:t>
      </w:r>
    </w:p>
    <w:p w:rsidR="00BE51D1" w:rsidRDefault="006500DC" w:rsidP="0036098D">
      <w:pPr>
        <w:rPr>
          <w:sz w:val="28"/>
          <w:szCs w:val="28"/>
        </w:rPr>
      </w:pPr>
      <w:r w:rsidRPr="009C6968">
        <w:rPr>
          <w:sz w:val="28"/>
          <w:szCs w:val="28"/>
        </w:rPr>
        <w:t>комитета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Республики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Татарстан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по</w:t>
      </w:r>
      <w:r w:rsidR="00D46642" w:rsidRPr="009C6968">
        <w:rPr>
          <w:sz w:val="28"/>
          <w:szCs w:val="28"/>
        </w:rPr>
        <w:t xml:space="preserve"> </w:t>
      </w:r>
      <w:r w:rsidRPr="009C6968">
        <w:rPr>
          <w:sz w:val="28"/>
          <w:szCs w:val="28"/>
        </w:rPr>
        <w:t>тарифам</w:t>
      </w:r>
    </w:p>
    <w:sectPr w:rsidR="00BE51D1" w:rsidSect="00AB749F"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82D" w:rsidRDefault="0012282D">
      <w:r>
        <w:separator/>
      </w:r>
    </w:p>
  </w:endnote>
  <w:endnote w:type="continuationSeparator" w:id="0">
    <w:p w:rsidR="0012282D" w:rsidRDefault="0012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82D" w:rsidRDefault="0012282D">
      <w:r>
        <w:separator/>
      </w:r>
    </w:p>
  </w:footnote>
  <w:footnote w:type="continuationSeparator" w:id="0">
    <w:p w:rsidR="0012282D" w:rsidRDefault="00122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809770"/>
      <w:docPartObj>
        <w:docPartGallery w:val="Page Numbers (Top of Page)"/>
        <w:docPartUnique/>
      </w:docPartObj>
    </w:sdtPr>
    <w:sdtEndPr/>
    <w:sdtContent>
      <w:p w:rsidR="00A54AFF" w:rsidRDefault="009C6968" w:rsidP="009C6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66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968" w:rsidRDefault="009C6968" w:rsidP="009C6968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5D6" w:rsidRDefault="006045D6" w:rsidP="009C6968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57CC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82D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426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4CCB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3E9"/>
    <w:rsid w:val="00354E8B"/>
    <w:rsid w:val="00355446"/>
    <w:rsid w:val="003555F7"/>
    <w:rsid w:val="00355B52"/>
    <w:rsid w:val="00360039"/>
    <w:rsid w:val="00360973"/>
    <w:rsid w:val="0036098D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432E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C783F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46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884"/>
    <w:rsid w:val="005619BC"/>
    <w:rsid w:val="00561ECB"/>
    <w:rsid w:val="0056306E"/>
    <w:rsid w:val="00564349"/>
    <w:rsid w:val="00565143"/>
    <w:rsid w:val="00566F38"/>
    <w:rsid w:val="00567150"/>
    <w:rsid w:val="005672CD"/>
    <w:rsid w:val="00567FD1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45D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4662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3141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0E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6CE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08E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279"/>
    <w:rsid w:val="00905F86"/>
    <w:rsid w:val="009111C0"/>
    <w:rsid w:val="0091602F"/>
    <w:rsid w:val="009202E4"/>
    <w:rsid w:val="00922567"/>
    <w:rsid w:val="009231AB"/>
    <w:rsid w:val="009243D9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6968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4E8C"/>
    <w:rsid w:val="00A8543E"/>
    <w:rsid w:val="00A85E95"/>
    <w:rsid w:val="00A90018"/>
    <w:rsid w:val="00A90667"/>
    <w:rsid w:val="00A9075C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5D33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49F"/>
    <w:rsid w:val="00AB7B0E"/>
    <w:rsid w:val="00AB7B97"/>
    <w:rsid w:val="00AC1907"/>
    <w:rsid w:val="00AC20FC"/>
    <w:rsid w:val="00AC27EE"/>
    <w:rsid w:val="00AC2B87"/>
    <w:rsid w:val="00AC2F86"/>
    <w:rsid w:val="00AC32A5"/>
    <w:rsid w:val="00AC516E"/>
    <w:rsid w:val="00AC5F14"/>
    <w:rsid w:val="00AC6000"/>
    <w:rsid w:val="00AC6AFA"/>
    <w:rsid w:val="00AD02BA"/>
    <w:rsid w:val="00AD03AC"/>
    <w:rsid w:val="00AD351B"/>
    <w:rsid w:val="00AD3C59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0B21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30BA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39E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0191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34D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366D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4D3D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33F5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49FA"/>
    <w:rsid w:val="00DB5609"/>
    <w:rsid w:val="00DB73F8"/>
    <w:rsid w:val="00DB79B8"/>
    <w:rsid w:val="00DB7F85"/>
    <w:rsid w:val="00DC0CA1"/>
    <w:rsid w:val="00DC16B5"/>
    <w:rsid w:val="00DC3C70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0D75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01A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8E0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564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3EDF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17F99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1ED6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3DC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BC816-4C0B-4DA1-B8B3-291A7B60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431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Приемная</cp:lastModifiedBy>
  <cp:revision>16</cp:revision>
  <cp:lastPrinted>2019-12-06T05:53:00Z</cp:lastPrinted>
  <dcterms:created xsi:type="dcterms:W3CDTF">2023-12-20T09:28:00Z</dcterms:created>
  <dcterms:modified xsi:type="dcterms:W3CDTF">2025-12-19T15:31:00Z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